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C0FD4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D4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Pr="00FC0FD4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6341E2AF" w:rsidR="008D4C47" w:rsidRPr="00FC0FD4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Com fundamento n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o </w:t>
      </w:r>
      <w:r w:rsidRPr="00FC0FD4">
        <w:rPr>
          <w:rFonts w:ascii="Times New Roman" w:hAnsi="Times New Roman" w:cs="Times New Roman"/>
          <w:sz w:val="24"/>
          <w:szCs w:val="24"/>
        </w:rPr>
        <w:t xml:space="preserve">inciso </w:t>
      </w:r>
      <w:r w:rsidR="00605322" w:rsidRPr="00FC0FD4">
        <w:rPr>
          <w:rFonts w:ascii="Times New Roman" w:hAnsi="Times New Roman" w:cs="Times New Roman"/>
          <w:sz w:val="24"/>
          <w:szCs w:val="24"/>
        </w:rPr>
        <w:t>VI</w:t>
      </w:r>
      <w:r w:rsidRPr="00FC0FD4">
        <w:rPr>
          <w:rFonts w:ascii="Times New Roman" w:hAnsi="Times New Roman" w:cs="Times New Roman"/>
          <w:sz w:val="24"/>
          <w:szCs w:val="24"/>
        </w:rPr>
        <w:t>I</w:t>
      </w:r>
      <w:r w:rsidR="000F2903" w:rsidRPr="00FC0FD4">
        <w:rPr>
          <w:rFonts w:ascii="Times New Roman" w:hAnsi="Times New Roman" w:cs="Times New Roman"/>
          <w:sz w:val="24"/>
          <w:szCs w:val="24"/>
        </w:rPr>
        <w:t>I</w:t>
      </w:r>
      <w:r w:rsidRPr="00FC0FD4">
        <w:rPr>
          <w:rFonts w:ascii="Times New Roman" w:hAnsi="Times New Roman" w:cs="Times New Roman"/>
          <w:sz w:val="24"/>
          <w:szCs w:val="24"/>
        </w:rPr>
        <w:t>, do art. 7</w:t>
      </w:r>
      <w:r w:rsidR="000F2903" w:rsidRPr="00FC0FD4">
        <w:rPr>
          <w:rFonts w:ascii="Times New Roman" w:hAnsi="Times New Roman" w:cs="Times New Roman"/>
          <w:sz w:val="24"/>
          <w:szCs w:val="24"/>
        </w:rPr>
        <w:t>5</w:t>
      </w:r>
      <w:r w:rsidRPr="00FC0FD4">
        <w:rPr>
          <w:rFonts w:ascii="Times New Roman" w:hAnsi="Times New Roman" w:cs="Times New Roman"/>
          <w:sz w:val="24"/>
          <w:szCs w:val="24"/>
        </w:rPr>
        <w:t>, da Lei nº 14.133/2021, estando presentes os requisitos para tanto, conforme o que consta no Processo nº</w:t>
      </w:r>
      <w:r w:rsidR="00801CFC">
        <w:rPr>
          <w:rFonts w:ascii="Times New Roman" w:hAnsi="Times New Roman" w:cs="Times New Roman"/>
          <w:sz w:val="24"/>
          <w:szCs w:val="24"/>
        </w:rPr>
        <w:t>2</w:t>
      </w:r>
      <w:r w:rsidR="007A1AB1">
        <w:rPr>
          <w:rFonts w:ascii="Times New Roman" w:hAnsi="Times New Roman" w:cs="Times New Roman"/>
          <w:sz w:val="24"/>
          <w:szCs w:val="24"/>
        </w:rPr>
        <w:t>3</w:t>
      </w:r>
      <w:r w:rsidRPr="00FC0FD4">
        <w:rPr>
          <w:rFonts w:ascii="Times New Roman" w:hAnsi="Times New Roman" w:cs="Times New Roman"/>
          <w:sz w:val="24"/>
          <w:szCs w:val="24"/>
        </w:rPr>
        <w:t xml:space="preserve">/2024, AUTORIZO a contratação direta, </w:t>
      </w:r>
      <w:r w:rsidR="00801CFC">
        <w:rPr>
          <w:rFonts w:ascii="Times New Roman" w:hAnsi="Times New Roman" w:cs="Times New Roman"/>
          <w:sz w:val="24"/>
          <w:szCs w:val="24"/>
        </w:rPr>
        <w:t>dispensa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nº </w:t>
      </w:r>
      <w:r w:rsidR="007A1AB1">
        <w:rPr>
          <w:rFonts w:ascii="Times New Roman" w:hAnsi="Times New Roman" w:cs="Times New Roman"/>
          <w:sz w:val="24"/>
          <w:szCs w:val="24"/>
        </w:rPr>
        <w:t>09</w:t>
      </w:r>
      <w:r w:rsidRPr="00FC0FD4">
        <w:rPr>
          <w:rFonts w:ascii="Times New Roman" w:hAnsi="Times New Roman" w:cs="Times New Roman"/>
          <w:sz w:val="24"/>
          <w:szCs w:val="24"/>
        </w:rPr>
        <w:t>/2024</w:t>
      </w:r>
      <w:r w:rsidR="00FC0FD4" w:rsidRPr="00FC0FD4">
        <w:rPr>
          <w:rFonts w:ascii="Times New Roman" w:hAnsi="Times New Roman" w:cs="Times New Roman"/>
          <w:sz w:val="24"/>
          <w:szCs w:val="24"/>
        </w:rPr>
        <w:t xml:space="preserve"> cujo objeto é </w:t>
      </w:r>
      <w:r w:rsidR="007A1AB1" w:rsidRPr="007A1AB1">
        <w:rPr>
          <w:rFonts w:ascii="Times New Roman" w:hAnsi="Times New Roman" w:cs="Times New Roman"/>
          <w:sz w:val="24"/>
          <w:szCs w:val="24"/>
        </w:rPr>
        <w:t>aquisição de lâmpadas led e componentes para seu funcionamento a serem colocados em instalações do prédio da Câmara Municipal De Patrocínio</w:t>
      </w:r>
      <w:r w:rsidR="00BB62A2" w:rsidRPr="00FC0FD4">
        <w:rPr>
          <w:rFonts w:ascii="Times New Roman" w:hAnsi="Times New Roman" w:cs="Times New Roman"/>
          <w:sz w:val="24"/>
          <w:szCs w:val="24"/>
        </w:rPr>
        <w:t>,</w:t>
      </w:r>
      <w:r w:rsidR="00DA247E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d</w:t>
      </w:r>
      <w:r w:rsidRPr="00FC0FD4">
        <w:rPr>
          <w:rFonts w:ascii="Times New Roman" w:hAnsi="Times New Roman" w:cs="Times New Roman"/>
          <w:sz w:val="24"/>
          <w:szCs w:val="24"/>
        </w:rPr>
        <w:t>a</w:t>
      </w:r>
      <w:r w:rsidR="00E55C3B">
        <w:rPr>
          <w:rFonts w:ascii="Times New Roman" w:hAnsi="Times New Roman" w:cs="Times New Roman"/>
          <w:sz w:val="24"/>
          <w:szCs w:val="24"/>
        </w:rPr>
        <w:t>s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0F2903" w:rsidRPr="00FC0FD4">
        <w:rPr>
          <w:rFonts w:ascii="Times New Roman" w:hAnsi="Times New Roman" w:cs="Times New Roman"/>
          <w:sz w:val="24"/>
          <w:szCs w:val="24"/>
        </w:rPr>
        <w:t>empresa</w:t>
      </w:r>
      <w:r w:rsidR="00E55C3B">
        <w:rPr>
          <w:rFonts w:ascii="Times New Roman" w:hAnsi="Times New Roman" w:cs="Times New Roman"/>
          <w:sz w:val="24"/>
          <w:szCs w:val="24"/>
        </w:rPr>
        <w:t>s</w:t>
      </w:r>
      <w:r w:rsidR="000F2903" w:rsidRPr="00FC0FD4">
        <w:rPr>
          <w:rFonts w:ascii="Times New Roman" w:hAnsi="Times New Roman" w:cs="Times New Roman"/>
          <w:sz w:val="24"/>
          <w:szCs w:val="24"/>
        </w:rPr>
        <w:t xml:space="preserve"> </w:t>
      </w:r>
      <w:r w:rsidR="007A1AB1">
        <w:rPr>
          <w:rFonts w:ascii="Times New Roman" w:hAnsi="Times New Roman" w:cs="Times New Roman"/>
          <w:sz w:val="24"/>
          <w:szCs w:val="24"/>
        </w:rPr>
        <w:t>AMORIM ENGENHARIA E COMÉRCIO</w:t>
      </w:r>
      <w:r w:rsidR="00BB62A2" w:rsidRPr="00FC0FD4">
        <w:rPr>
          <w:rFonts w:ascii="Times New Roman" w:hAnsi="Times New Roman" w:cs="Times New Roman"/>
          <w:sz w:val="24"/>
          <w:szCs w:val="24"/>
        </w:rPr>
        <w:t xml:space="preserve">, CNPJ </w:t>
      </w:r>
      <w:r w:rsidR="007A1AB1">
        <w:rPr>
          <w:rFonts w:ascii="Times New Roman" w:hAnsi="Times New Roman" w:cs="Times New Roman"/>
          <w:sz w:val="24"/>
          <w:szCs w:val="24"/>
        </w:rPr>
        <w:t>20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7A1AB1">
        <w:rPr>
          <w:rFonts w:ascii="Times New Roman" w:hAnsi="Times New Roman" w:cs="Times New Roman"/>
          <w:sz w:val="24"/>
          <w:szCs w:val="24"/>
        </w:rPr>
        <w:t>175</w:t>
      </w:r>
      <w:r w:rsidR="00FC0FD4" w:rsidRPr="00FC0FD4">
        <w:rPr>
          <w:rFonts w:ascii="Times New Roman" w:hAnsi="Times New Roman" w:cs="Times New Roman"/>
          <w:sz w:val="24"/>
          <w:szCs w:val="24"/>
        </w:rPr>
        <w:t>.</w:t>
      </w:r>
      <w:r w:rsidR="007A1AB1">
        <w:rPr>
          <w:rFonts w:ascii="Times New Roman" w:hAnsi="Times New Roman" w:cs="Times New Roman"/>
          <w:sz w:val="24"/>
          <w:szCs w:val="24"/>
        </w:rPr>
        <w:t>717</w:t>
      </w:r>
      <w:r w:rsidR="00FC0FD4" w:rsidRPr="00FC0FD4">
        <w:rPr>
          <w:rFonts w:ascii="Times New Roman" w:hAnsi="Times New Roman" w:cs="Times New Roman"/>
          <w:sz w:val="24"/>
          <w:szCs w:val="24"/>
        </w:rPr>
        <w:t>/0001-</w:t>
      </w:r>
      <w:r w:rsidR="007A1AB1">
        <w:rPr>
          <w:rFonts w:ascii="Times New Roman" w:hAnsi="Times New Roman" w:cs="Times New Roman"/>
          <w:sz w:val="24"/>
          <w:szCs w:val="24"/>
        </w:rPr>
        <w:t>81</w:t>
      </w:r>
      <w:r w:rsidR="00E55C3B">
        <w:rPr>
          <w:rFonts w:ascii="Times New Roman" w:hAnsi="Times New Roman" w:cs="Times New Roman"/>
          <w:sz w:val="24"/>
          <w:szCs w:val="24"/>
        </w:rPr>
        <w:t>,</w:t>
      </w:r>
      <w:r w:rsidR="007A1AB1">
        <w:rPr>
          <w:rFonts w:ascii="Times New Roman" w:hAnsi="Times New Roman" w:cs="Times New Roman"/>
          <w:sz w:val="24"/>
          <w:szCs w:val="24"/>
        </w:rPr>
        <w:t xml:space="preserve"> ILUMINAR COM. PATROCINENSE MAT. HID. E ELETRICO LTDA, CNPJ 05.567.222/0001-04</w:t>
      </w:r>
      <w:r w:rsidR="00E55C3B">
        <w:rPr>
          <w:rFonts w:ascii="Times New Roman" w:hAnsi="Times New Roman" w:cs="Times New Roman"/>
          <w:sz w:val="24"/>
          <w:szCs w:val="24"/>
        </w:rPr>
        <w:t xml:space="preserve"> e </w:t>
      </w:r>
      <w:r w:rsidR="007A1AB1">
        <w:rPr>
          <w:rFonts w:ascii="Times New Roman" w:hAnsi="Times New Roman" w:cs="Times New Roman"/>
          <w:sz w:val="24"/>
          <w:szCs w:val="24"/>
        </w:rPr>
        <w:t>VAL LUZ LTDA</w:t>
      </w:r>
      <w:r w:rsidR="00E55C3B">
        <w:rPr>
          <w:rFonts w:ascii="Times New Roman" w:hAnsi="Times New Roman" w:cs="Times New Roman"/>
          <w:sz w:val="24"/>
          <w:szCs w:val="24"/>
        </w:rPr>
        <w:t xml:space="preserve">, CNPJ </w:t>
      </w:r>
      <w:r w:rsidR="007A1AB1">
        <w:rPr>
          <w:rFonts w:ascii="Times New Roman" w:hAnsi="Times New Roman" w:cs="Times New Roman"/>
          <w:sz w:val="24"/>
          <w:szCs w:val="24"/>
        </w:rPr>
        <w:t>41</w:t>
      </w:r>
      <w:r w:rsidR="00E55C3B">
        <w:rPr>
          <w:rFonts w:ascii="Times New Roman" w:hAnsi="Times New Roman" w:cs="Times New Roman"/>
          <w:sz w:val="24"/>
          <w:szCs w:val="24"/>
        </w:rPr>
        <w:t>.</w:t>
      </w:r>
      <w:r w:rsidR="007A1AB1">
        <w:rPr>
          <w:rFonts w:ascii="Times New Roman" w:hAnsi="Times New Roman" w:cs="Times New Roman"/>
          <w:sz w:val="24"/>
          <w:szCs w:val="24"/>
        </w:rPr>
        <w:t>687</w:t>
      </w:r>
      <w:r w:rsidR="00E55C3B">
        <w:rPr>
          <w:rFonts w:ascii="Times New Roman" w:hAnsi="Times New Roman" w:cs="Times New Roman"/>
          <w:sz w:val="24"/>
          <w:szCs w:val="24"/>
        </w:rPr>
        <w:t>.</w:t>
      </w:r>
      <w:r w:rsidR="007A1AB1">
        <w:rPr>
          <w:rFonts w:ascii="Times New Roman" w:hAnsi="Times New Roman" w:cs="Times New Roman"/>
          <w:sz w:val="24"/>
          <w:szCs w:val="24"/>
        </w:rPr>
        <w:t>484</w:t>
      </w:r>
      <w:r w:rsidR="00E55C3B">
        <w:rPr>
          <w:rFonts w:ascii="Times New Roman" w:hAnsi="Times New Roman" w:cs="Times New Roman"/>
          <w:sz w:val="24"/>
          <w:szCs w:val="24"/>
        </w:rPr>
        <w:t>/0001-</w:t>
      </w:r>
      <w:r w:rsidR="007A1AB1">
        <w:rPr>
          <w:rFonts w:ascii="Times New Roman" w:hAnsi="Times New Roman" w:cs="Times New Roman"/>
          <w:sz w:val="24"/>
          <w:szCs w:val="24"/>
        </w:rPr>
        <w:t>76</w:t>
      </w:r>
      <w:r w:rsidRPr="00FC0FD4">
        <w:rPr>
          <w:rFonts w:ascii="Times New Roman" w:hAnsi="Times New Roman" w:cs="Times New Roman"/>
          <w:sz w:val="24"/>
          <w:szCs w:val="24"/>
        </w:rPr>
        <w:t xml:space="preserve"> no valor</w:t>
      </w:r>
      <w:r w:rsidR="00523313">
        <w:rPr>
          <w:rFonts w:ascii="Times New Roman" w:hAnsi="Times New Roman" w:cs="Times New Roman"/>
          <w:sz w:val="24"/>
          <w:szCs w:val="24"/>
        </w:rPr>
        <w:t xml:space="preserve"> global</w:t>
      </w:r>
      <w:r w:rsidRPr="00FC0FD4">
        <w:rPr>
          <w:rFonts w:ascii="Times New Roman" w:hAnsi="Times New Roman" w:cs="Times New Roman"/>
          <w:sz w:val="24"/>
          <w:szCs w:val="24"/>
        </w:rPr>
        <w:t xml:space="preserve"> de R$</w:t>
      </w:r>
      <w:r w:rsidR="007A1AB1">
        <w:rPr>
          <w:rFonts w:ascii="Times New Roman" w:hAnsi="Times New Roman" w:cs="Times New Roman"/>
          <w:sz w:val="24"/>
          <w:szCs w:val="24"/>
        </w:rPr>
        <w:t>2</w:t>
      </w:r>
      <w:r w:rsidR="00801CFC">
        <w:rPr>
          <w:rFonts w:ascii="Times New Roman" w:hAnsi="Times New Roman" w:cs="Times New Roman"/>
          <w:sz w:val="24"/>
          <w:szCs w:val="24"/>
        </w:rPr>
        <w:t>.</w:t>
      </w:r>
      <w:r w:rsidR="007A1AB1">
        <w:rPr>
          <w:rFonts w:ascii="Times New Roman" w:hAnsi="Times New Roman" w:cs="Times New Roman"/>
          <w:sz w:val="24"/>
          <w:szCs w:val="24"/>
        </w:rPr>
        <w:t>744</w:t>
      </w:r>
      <w:r w:rsidR="000F2903" w:rsidRPr="00FC0FD4">
        <w:rPr>
          <w:rFonts w:ascii="Times New Roman" w:hAnsi="Times New Roman" w:cs="Times New Roman"/>
          <w:sz w:val="24"/>
          <w:szCs w:val="24"/>
        </w:rPr>
        <w:t>,</w:t>
      </w:r>
      <w:r w:rsidR="007A1AB1">
        <w:rPr>
          <w:rFonts w:ascii="Times New Roman" w:hAnsi="Times New Roman" w:cs="Times New Roman"/>
          <w:sz w:val="24"/>
          <w:szCs w:val="24"/>
        </w:rPr>
        <w:t>5</w:t>
      </w:r>
      <w:r w:rsidR="00E256CE">
        <w:rPr>
          <w:rFonts w:ascii="Times New Roman" w:hAnsi="Times New Roman" w:cs="Times New Roman"/>
          <w:sz w:val="24"/>
          <w:szCs w:val="24"/>
        </w:rPr>
        <w:t>0</w:t>
      </w:r>
      <w:r w:rsidRPr="00FC0FD4">
        <w:rPr>
          <w:rFonts w:ascii="Times New Roman" w:hAnsi="Times New Roman" w:cs="Times New Roman"/>
          <w:sz w:val="24"/>
          <w:szCs w:val="24"/>
        </w:rPr>
        <w:t xml:space="preserve">. </w:t>
      </w:r>
      <w:r w:rsidR="008D4C47"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644DBCF4" w:rsidR="00DA247E" w:rsidRPr="00FC0FD4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313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7A1AB1">
        <w:rPr>
          <w:rFonts w:ascii="Times New Roman" w:hAnsi="Times New Roman" w:cs="Times New Roman"/>
          <w:sz w:val="24"/>
          <w:szCs w:val="24"/>
        </w:rPr>
        <w:t>22</w:t>
      </w:r>
      <w:r w:rsidRPr="00523313">
        <w:rPr>
          <w:rFonts w:ascii="Times New Roman" w:hAnsi="Times New Roman" w:cs="Times New Roman"/>
          <w:sz w:val="24"/>
          <w:szCs w:val="24"/>
        </w:rPr>
        <w:t xml:space="preserve"> de </w:t>
      </w:r>
      <w:r w:rsidR="00FC0FD4" w:rsidRPr="00523313">
        <w:rPr>
          <w:rFonts w:ascii="Times New Roman" w:hAnsi="Times New Roman" w:cs="Times New Roman"/>
          <w:sz w:val="24"/>
          <w:szCs w:val="24"/>
        </w:rPr>
        <w:t>março</w:t>
      </w:r>
      <w:r w:rsidRPr="00523313">
        <w:rPr>
          <w:rFonts w:ascii="Times New Roman" w:hAnsi="Times New Roman" w:cs="Times New Roman"/>
          <w:sz w:val="24"/>
          <w:szCs w:val="24"/>
        </w:rPr>
        <w:t xml:space="preserve"> de 2024.</w:t>
      </w:r>
      <w:r w:rsidRPr="00FC0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0A0D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Pr="00FC0FD4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FC0FD4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4"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FD4"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D860B0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9A208" w14:textId="77777777" w:rsidR="00D860B0" w:rsidRDefault="00D860B0" w:rsidP="00DC598F">
      <w:pPr>
        <w:spacing w:after="0" w:line="240" w:lineRule="auto"/>
      </w:pPr>
      <w:r>
        <w:separator/>
      </w:r>
    </w:p>
  </w:endnote>
  <w:endnote w:type="continuationSeparator" w:id="0">
    <w:p w14:paraId="17B8D488" w14:textId="77777777" w:rsidR="00D860B0" w:rsidRDefault="00D860B0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AF620" w14:textId="77777777" w:rsidR="00D860B0" w:rsidRDefault="00D860B0" w:rsidP="00DC598F">
      <w:pPr>
        <w:spacing w:after="0" w:line="240" w:lineRule="auto"/>
      </w:pPr>
      <w:r>
        <w:separator/>
      </w:r>
    </w:p>
  </w:footnote>
  <w:footnote w:type="continuationSeparator" w:id="0">
    <w:p w14:paraId="605D3E5D" w14:textId="77777777" w:rsidR="00D860B0" w:rsidRDefault="00D860B0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12B42"/>
    <w:rsid w:val="0002403C"/>
    <w:rsid w:val="000F2903"/>
    <w:rsid w:val="0012718A"/>
    <w:rsid w:val="001B289A"/>
    <w:rsid w:val="001D0ADE"/>
    <w:rsid w:val="001F5FF9"/>
    <w:rsid w:val="00266E1D"/>
    <w:rsid w:val="002F2131"/>
    <w:rsid w:val="00386840"/>
    <w:rsid w:val="00491B26"/>
    <w:rsid w:val="004E1C7F"/>
    <w:rsid w:val="00523313"/>
    <w:rsid w:val="00540673"/>
    <w:rsid w:val="00553C58"/>
    <w:rsid w:val="005A72B1"/>
    <w:rsid w:val="00605322"/>
    <w:rsid w:val="00691979"/>
    <w:rsid w:val="00735995"/>
    <w:rsid w:val="007A1AB1"/>
    <w:rsid w:val="00801A90"/>
    <w:rsid w:val="00801CFC"/>
    <w:rsid w:val="00873F96"/>
    <w:rsid w:val="008D4C47"/>
    <w:rsid w:val="00955A13"/>
    <w:rsid w:val="009755AE"/>
    <w:rsid w:val="009B35B3"/>
    <w:rsid w:val="00A939CF"/>
    <w:rsid w:val="00B00416"/>
    <w:rsid w:val="00B720E1"/>
    <w:rsid w:val="00BB62A2"/>
    <w:rsid w:val="00C31C20"/>
    <w:rsid w:val="00C3528F"/>
    <w:rsid w:val="00CE0833"/>
    <w:rsid w:val="00D860B0"/>
    <w:rsid w:val="00DA247E"/>
    <w:rsid w:val="00DC598F"/>
    <w:rsid w:val="00E16169"/>
    <w:rsid w:val="00E256CE"/>
    <w:rsid w:val="00E55C3B"/>
    <w:rsid w:val="00E90598"/>
    <w:rsid w:val="00EE5B47"/>
    <w:rsid w:val="00F50796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2</cp:revision>
  <cp:lastPrinted>2024-03-13T16:18:00Z</cp:lastPrinted>
  <dcterms:created xsi:type="dcterms:W3CDTF">2024-04-05T17:46:00Z</dcterms:created>
  <dcterms:modified xsi:type="dcterms:W3CDTF">2024-04-05T17:46:00Z</dcterms:modified>
</cp:coreProperties>
</file>